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910" w:rsidRPr="00985910" w:rsidRDefault="00985910" w:rsidP="0098591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910"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</w:p>
    <w:p w:rsidR="007C28D5" w:rsidRPr="00985910" w:rsidRDefault="00985910" w:rsidP="0098591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910">
        <w:rPr>
          <w:rFonts w:ascii="Times New Roman" w:hAnsi="Times New Roman" w:cs="Times New Roman"/>
          <w:b/>
          <w:sz w:val="28"/>
          <w:szCs w:val="28"/>
        </w:rPr>
        <w:t>по подготовке и проведению всероссийских проверочных работ (далее – ВПР)</w:t>
      </w:r>
    </w:p>
    <w:p w:rsidR="00985910" w:rsidRDefault="00985910" w:rsidP="0098591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910">
        <w:rPr>
          <w:rFonts w:ascii="Times New Roman" w:hAnsi="Times New Roman" w:cs="Times New Roman"/>
          <w:b/>
          <w:sz w:val="28"/>
          <w:szCs w:val="28"/>
        </w:rPr>
        <w:t xml:space="preserve">в Муниципальном общеобразовательном бюджетном учреждении </w:t>
      </w:r>
    </w:p>
    <w:p w:rsidR="00985910" w:rsidRDefault="00985910" w:rsidP="0098591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910">
        <w:rPr>
          <w:rFonts w:ascii="Times New Roman" w:hAnsi="Times New Roman" w:cs="Times New Roman"/>
          <w:b/>
          <w:sz w:val="28"/>
          <w:szCs w:val="28"/>
        </w:rPr>
        <w:t xml:space="preserve">основная общеобразовательная школа села </w:t>
      </w:r>
      <w:proofErr w:type="spellStart"/>
      <w:r w:rsidRPr="00985910">
        <w:rPr>
          <w:rFonts w:ascii="Times New Roman" w:hAnsi="Times New Roman" w:cs="Times New Roman"/>
          <w:b/>
          <w:sz w:val="28"/>
          <w:szCs w:val="28"/>
        </w:rPr>
        <w:t>Еланыш</w:t>
      </w:r>
      <w:proofErr w:type="spellEnd"/>
      <w:r w:rsidRPr="009859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5910" w:rsidRDefault="00985910" w:rsidP="0098591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910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Pr="00985910">
        <w:rPr>
          <w:rFonts w:ascii="Times New Roman" w:hAnsi="Times New Roman" w:cs="Times New Roman"/>
          <w:b/>
          <w:sz w:val="28"/>
          <w:szCs w:val="28"/>
        </w:rPr>
        <w:t>Салаватский</w:t>
      </w:r>
      <w:proofErr w:type="spellEnd"/>
      <w:r w:rsidRPr="00985910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2021 году.</w:t>
      </w:r>
    </w:p>
    <w:p w:rsidR="00985910" w:rsidRDefault="00985910" w:rsidP="0098591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859"/>
        <w:gridCol w:w="3838"/>
        <w:gridCol w:w="3839"/>
      </w:tblGrid>
      <w:tr w:rsidR="00985910" w:rsidRPr="00985910" w:rsidTr="00985910">
        <w:tc>
          <w:tcPr>
            <w:tcW w:w="817" w:type="dxa"/>
          </w:tcPr>
          <w:p w:rsidR="00985910" w:rsidRPr="00985910" w:rsidRDefault="00985910" w:rsidP="0098591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91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59" w:type="dxa"/>
          </w:tcPr>
          <w:p w:rsidR="00985910" w:rsidRDefault="00985910" w:rsidP="0098591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91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  <w:p w:rsidR="00985910" w:rsidRPr="00985910" w:rsidRDefault="00985910" w:rsidP="0098591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8" w:type="dxa"/>
          </w:tcPr>
          <w:p w:rsidR="00985910" w:rsidRPr="00985910" w:rsidRDefault="00985910" w:rsidP="0098591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910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3839" w:type="dxa"/>
          </w:tcPr>
          <w:p w:rsidR="00985910" w:rsidRPr="00985910" w:rsidRDefault="00985910" w:rsidP="0098591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910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985910" w:rsidTr="006D1B1E">
        <w:tc>
          <w:tcPr>
            <w:tcW w:w="15353" w:type="dxa"/>
            <w:gridSpan w:val="4"/>
          </w:tcPr>
          <w:p w:rsidR="000316C5" w:rsidRPr="000316C5" w:rsidRDefault="000316C5" w:rsidP="00031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5910" w:rsidRDefault="00985910" w:rsidP="009859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сопровождение проведения ВПР</w:t>
            </w:r>
          </w:p>
          <w:p w:rsidR="000316C5" w:rsidRPr="00985910" w:rsidRDefault="000316C5" w:rsidP="000316C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5910" w:rsidTr="00985910">
        <w:tc>
          <w:tcPr>
            <w:tcW w:w="817" w:type="dxa"/>
          </w:tcPr>
          <w:p w:rsidR="00985910" w:rsidRDefault="00985910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859" w:type="dxa"/>
          </w:tcPr>
          <w:p w:rsidR="00985910" w:rsidRPr="00985910" w:rsidRDefault="00985910" w:rsidP="009859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5910">
              <w:rPr>
                <w:rFonts w:ascii="Times New Roman" w:hAnsi="Times New Roman" w:cs="Times New Roman"/>
                <w:sz w:val="28"/>
                <w:szCs w:val="28"/>
              </w:rPr>
              <w:t xml:space="preserve">Доведение до сведения педагогов,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85910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85910">
              <w:rPr>
                <w:rFonts w:ascii="Times New Roman" w:hAnsi="Times New Roman" w:cs="Times New Roman"/>
                <w:sz w:val="28"/>
                <w:szCs w:val="28"/>
              </w:rPr>
              <w:t>щихся и их родителей информации по вопросам организации и прове</w:t>
            </w:r>
            <w:r w:rsidR="00FA7833">
              <w:rPr>
                <w:rFonts w:ascii="Times New Roman" w:hAnsi="Times New Roman" w:cs="Times New Roman"/>
                <w:sz w:val="28"/>
                <w:szCs w:val="28"/>
              </w:rPr>
              <w:t>дения ВПР в установленные сроки</w:t>
            </w:r>
          </w:p>
        </w:tc>
        <w:tc>
          <w:tcPr>
            <w:tcW w:w="3838" w:type="dxa"/>
          </w:tcPr>
          <w:p w:rsidR="00FA7833" w:rsidRDefault="00FA783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910" w:rsidRDefault="00FA783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Февраль-март </w:t>
            </w:r>
          </w:p>
        </w:tc>
        <w:tc>
          <w:tcPr>
            <w:tcW w:w="3839" w:type="dxa"/>
          </w:tcPr>
          <w:p w:rsidR="00985910" w:rsidRDefault="00985910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УВР, </w:t>
            </w:r>
          </w:p>
          <w:p w:rsidR="00985910" w:rsidRDefault="00985910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FA7833" w:rsidTr="00985910">
        <w:tc>
          <w:tcPr>
            <w:tcW w:w="817" w:type="dxa"/>
          </w:tcPr>
          <w:p w:rsidR="00FA7833" w:rsidRDefault="00FA783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859" w:type="dxa"/>
          </w:tcPr>
          <w:p w:rsidR="00FA7833" w:rsidRPr="00FA7833" w:rsidRDefault="00FA7833" w:rsidP="009859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7833">
              <w:rPr>
                <w:rFonts w:ascii="Times New Roman" w:hAnsi="Times New Roman" w:cs="Times New Roman"/>
                <w:sz w:val="28"/>
                <w:szCs w:val="28"/>
              </w:rPr>
              <w:t>Размещение на сайте школы информации об организации и проведении ВПР</w:t>
            </w:r>
          </w:p>
        </w:tc>
        <w:tc>
          <w:tcPr>
            <w:tcW w:w="3838" w:type="dxa"/>
          </w:tcPr>
          <w:p w:rsidR="00FA7833" w:rsidRDefault="00FA783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839" w:type="dxa"/>
          </w:tcPr>
          <w:p w:rsidR="00FA7833" w:rsidRDefault="00FA783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ответственный за сайт</w:t>
            </w:r>
            <w:proofErr w:type="gramEnd"/>
          </w:p>
        </w:tc>
      </w:tr>
      <w:tr w:rsidR="00FA7833" w:rsidTr="00985910">
        <w:tc>
          <w:tcPr>
            <w:tcW w:w="817" w:type="dxa"/>
          </w:tcPr>
          <w:p w:rsidR="00FA7833" w:rsidRDefault="00FA783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859" w:type="dxa"/>
          </w:tcPr>
          <w:p w:rsidR="00FA7833" w:rsidRPr="00FA7833" w:rsidRDefault="00FA7833" w:rsidP="009859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7833">
              <w:rPr>
                <w:rFonts w:ascii="Times New Roman" w:hAnsi="Times New Roman" w:cs="Times New Roman"/>
                <w:sz w:val="28"/>
                <w:szCs w:val="28"/>
              </w:rPr>
              <w:t>Информационно-разъяснительная работа с участниками образовательных отношений об организации и проведении ВПР в ходе проведения совещаний, собраний, классных часов, индивидуальных бесед, консультаций и других мероприятий</w:t>
            </w:r>
          </w:p>
        </w:tc>
        <w:tc>
          <w:tcPr>
            <w:tcW w:w="3838" w:type="dxa"/>
          </w:tcPr>
          <w:p w:rsidR="00FA7833" w:rsidRDefault="00FA783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833" w:rsidRDefault="00FA783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839" w:type="dxa"/>
          </w:tcPr>
          <w:p w:rsidR="00FA7833" w:rsidRDefault="00FA7833" w:rsidP="00FA78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833" w:rsidRDefault="00FA7833" w:rsidP="00FA78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УВР, </w:t>
            </w:r>
          </w:p>
          <w:p w:rsidR="00FA7833" w:rsidRDefault="00FA7833" w:rsidP="00FA78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FA7833" w:rsidTr="00EB4A59">
        <w:tc>
          <w:tcPr>
            <w:tcW w:w="15353" w:type="dxa"/>
            <w:gridSpan w:val="4"/>
          </w:tcPr>
          <w:p w:rsidR="000316C5" w:rsidRPr="000316C5" w:rsidRDefault="000316C5" w:rsidP="00031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7833" w:rsidRDefault="00FA7833" w:rsidP="00FA78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Нормативно-пр</w:t>
            </w:r>
            <w:r w:rsidR="00F051E3">
              <w:rPr>
                <w:rFonts w:ascii="Times New Roman" w:hAnsi="Times New Roman" w:cs="Times New Roman"/>
                <w:b/>
                <w:sz w:val="28"/>
                <w:szCs w:val="28"/>
              </w:rPr>
              <w:t>авовое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сопровождение проведения ВПР</w:t>
            </w:r>
          </w:p>
          <w:p w:rsidR="000316C5" w:rsidRPr="00FA7833" w:rsidRDefault="000316C5" w:rsidP="000316C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7833" w:rsidTr="00985910">
        <w:tc>
          <w:tcPr>
            <w:tcW w:w="817" w:type="dxa"/>
          </w:tcPr>
          <w:p w:rsidR="00FA7833" w:rsidRDefault="00FA783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859" w:type="dxa"/>
          </w:tcPr>
          <w:p w:rsidR="000316C5" w:rsidRDefault="00FA7833" w:rsidP="009859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316C5">
              <w:rPr>
                <w:rFonts w:ascii="Times New Roman" w:hAnsi="Times New Roman" w:cs="Times New Roman"/>
                <w:sz w:val="28"/>
                <w:szCs w:val="28"/>
              </w:rPr>
              <w:t>Формирование нормативно-правовой и организационно-правовой базы, регламентирующей порядок подготовки, организации и пр</w:t>
            </w:r>
            <w:r w:rsidR="000316C5">
              <w:rPr>
                <w:rFonts w:ascii="Times New Roman" w:hAnsi="Times New Roman" w:cs="Times New Roman"/>
                <w:sz w:val="28"/>
                <w:szCs w:val="28"/>
              </w:rPr>
              <w:t>оведения ВПР</w:t>
            </w:r>
            <w:r w:rsidRPr="000316C5">
              <w:rPr>
                <w:rFonts w:ascii="Times New Roman" w:hAnsi="Times New Roman" w:cs="Times New Roman"/>
                <w:sz w:val="28"/>
                <w:szCs w:val="28"/>
              </w:rPr>
              <w:t xml:space="preserve"> в штатном режиме: </w:t>
            </w:r>
          </w:p>
          <w:p w:rsidR="000316C5" w:rsidRDefault="00FA7833" w:rsidP="009859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316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Издание приказов об организации, подгот</w:t>
            </w:r>
            <w:r w:rsidR="000316C5">
              <w:rPr>
                <w:rFonts w:ascii="Times New Roman" w:hAnsi="Times New Roman" w:cs="Times New Roman"/>
                <w:sz w:val="28"/>
                <w:szCs w:val="28"/>
              </w:rPr>
              <w:t>овке и проведении</w:t>
            </w:r>
            <w:r w:rsidRPr="000316C5">
              <w:rPr>
                <w:rFonts w:ascii="Times New Roman" w:hAnsi="Times New Roman" w:cs="Times New Roman"/>
                <w:sz w:val="28"/>
                <w:szCs w:val="28"/>
              </w:rPr>
              <w:t xml:space="preserve"> ВПР в штатном режиме по соответствующим учебным предметам </w:t>
            </w:r>
          </w:p>
          <w:p w:rsidR="000316C5" w:rsidRDefault="00FA7833" w:rsidP="009859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316C5">
              <w:rPr>
                <w:rFonts w:ascii="Times New Roman" w:hAnsi="Times New Roman" w:cs="Times New Roman"/>
                <w:sz w:val="28"/>
                <w:szCs w:val="28"/>
              </w:rPr>
              <w:t xml:space="preserve">2. Издание приказов о составах комиссий, назначению организаторов в аудиториях, регламенте проведения ВПР по соответствующим учебным предметам. </w:t>
            </w:r>
          </w:p>
          <w:p w:rsidR="00FA7833" w:rsidRPr="000316C5" w:rsidRDefault="00FA7833" w:rsidP="009859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316C5">
              <w:rPr>
                <w:rFonts w:ascii="Times New Roman" w:hAnsi="Times New Roman" w:cs="Times New Roman"/>
                <w:sz w:val="28"/>
                <w:szCs w:val="28"/>
              </w:rPr>
              <w:t>3. Написание аналитической справки об итогах проведения ВПР по соответствующим учебным предметам.</w:t>
            </w:r>
          </w:p>
        </w:tc>
        <w:tc>
          <w:tcPr>
            <w:tcW w:w="3838" w:type="dxa"/>
          </w:tcPr>
          <w:p w:rsidR="000316C5" w:rsidRDefault="000316C5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833" w:rsidRDefault="000316C5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0316C5" w:rsidRDefault="000316C5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6C5" w:rsidRDefault="000316C5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6C5" w:rsidRDefault="000316C5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6C5" w:rsidRDefault="000316C5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6C5" w:rsidRDefault="000316C5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6C5" w:rsidRDefault="000316C5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6C5" w:rsidRDefault="000316C5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6C5" w:rsidRDefault="000316C5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6C5" w:rsidRDefault="000316C5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839" w:type="dxa"/>
          </w:tcPr>
          <w:p w:rsidR="00FA7833" w:rsidRDefault="000316C5" w:rsidP="00FA78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</w:t>
            </w:r>
          </w:p>
          <w:p w:rsidR="000316C5" w:rsidRDefault="000316C5" w:rsidP="00FA78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6C5" w:rsidRDefault="000316C5" w:rsidP="00FA78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6C5" w:rsidRDefault="000316C5" w:rsidP="00FA78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6C5" w:rsidRDefault="000316C5" w:rsidP="00FA78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6C5" w:rsidRDefault="000316C5" w:rsidP="00FA78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6C5" w:rsidRDefault="000316C5" w:rsidP="00FA78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6C5" w:rsidRDefault="000316C5" w:rsidP="00FA78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6C5" w:rsidRDefault="000316C5" w:rsidP="00FA78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6C5" w:rsidRDefault="000316C5" w:rsidP="00FA78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6C5" w:rsidRDefault="000316C5" w:rsidP="00FA78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0316C5" w:rsidTr="00985910">
        <w:tc>
          <w:tcPr>
            <w:tcW w:w="817" w:type="dxa"/>
          </w:tcPr>
          <w:p w:rsidR="000316C5" w:rsidRDefault="000316C5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6859" w:type="dxa"/>
          </w:tcPr>
          <w:p w:rsidR="000316C5" w:rsidRDefault="000316C5" w:rsidP="009859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316C5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</w:t>
            </w:r>
            <w:proofErr w:type="gramStart"/>
            <w:r w:rsidRPr="000316C5">
              <w:rPr>
                <w:rFonts w:ascii="Times New Roman" w:hAnsi="Times New Roman" w:cs="Times New Roman"/>
                <w:sz w:val="28"/>
                <w:szCs w:val="28"/>
              </w:rPr>
              <w:t>ответственных</w:t>
            </w:r>
            <w:proofErr w:type="gramEnd"/>
            <w:r w:rsidRPr="000316C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316C5" w:rsidRDefault="000316C5" w:rsidP="009859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316C5">
              <w:rPr>
                <w:rFonts w:ascii="Times New Roman" w:hAnsi="Times New Roman" w:cs="Times New Roman"/>
                <w:sz w:val="28"/>
                <w:szCs w:val="28"/>
              </w:rPr>
              <w:t xml:space="preserve">- за мониторинг и использование электронных образовательных и Интернет-ресурсов по вопросам подготовки к ВПР; </w:t>
            </w:r>
          </w:p>
          <w:p w:rsidR="000316C5" w:rsidRPr="000316C5" w:rsidRDefault="000316C5" w:rsidP="009859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316C5">
              <w:rPr>
                <w:rFonts w:ascii="Times New Roman" w:hAnsi="Times New Roman" w:cs="Times New Roman"/>
                <w:sz w:val="28"/>
                <w:szCs w:val="28"/>
              </w:rPr>
              <w:t xml:space="preserve">- за подготовку к ВПР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0316C5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ющихся на уровнях начального и основного </w:t>
            </w:r>
            <w:r w:rsidRPr="000316C5">
              <w:rPr>
                <w:rFonts w:ascii="Times New Roman" w:hAnsi="Times New Roman" w:cs="Times New Roman"/>
                <w:sz w:val="28"/>
                <w:szCs w:val="28"/>
              </w:rPr>
              <w:t>общего образования в части методической и информационно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16C5">
              <w:rPr>
                <w:rFonts w:ascii="Times New Roman" w:hAnsi="Times New Roman" w:cs="Times New Roman"/>
                <w:sz w:val="28"/>
                <w:szCs w:val="28"/>
              </w:rPr>
              <w:t>разъяснительной работы с участниками образовательных отношений</w:t>
            </w:r>
          </w:p>
        </w:tc>
        <w:tc>
          <w:tcPr>
            <w:tcW w:w="3838" w:type="dxa"/>
          </w:tcPr>
          <w:p w:rsidR="000316C5" w:rsidRDefault="000316C5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6C5" w:rsidRDefault="000316C5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 </w:t>
            </w:r>
          </w:p>
          <w:p w:rsidR="000316C5" w:rsidRDefault="000316C5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9" w:type="dxa"/>
          </w:tcPr>
          <w:p w:rsidR="000316C5" w:rsidRDefault="000316C5" w:rsidP="00FA78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6C5" w:rsidRDefault="000316C5" w:rsidP="00FA78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0316C5" w:rsidTr="00985910">
        <w:tc>
          <w:tcPr>
            <w:tcW w:w="817" w:type="dxa"/>
          </w:tcPr>
          <w:p w:rsidR="000316C5" w:rsidRDefault="000316C5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859" w:type="dxa"/>
          </w:tcPr>
          <w:p w:rsidR="000316C5" w:rsidRPr="000316C5" w:rsidRDefault="000316C5" w:rsidP="009859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316C5">
              <w:rPr>
                <w:rFonts w:ascii="Times New Roman" w:hAnsi="Times New Roman" w:cs="Times New Roman"/>
                <w:sz w:val="28"/>
                <w:szCs w:val="28"/>
              </w:rPr>
              <w:t>Подготовка статистического анализа результатов ВПР по соответствующим учебным предметам</w:t>
            </w:r>
          </w:p>
        </w:tc>
        <w:tc>
          <w:tcPr>
            <w:tcW w:w="3838" w:type="dxa"/>
          </w:tcPr>
          <w:p w:rsidR="000316C5" w:rsidRPr="00F051E3" w:rsidRDefault="000316C5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1E3">
              <w:rPr>
                <w:rFonts w:ascii="Times New Roman" w:hAnsi="Times New Roman" w:cs="Times New Roman"/>
                <w:sz w:val="28"/>
                <w:szCs w:val="28"/>
              </w:rPr>
              <w:t>В течение 10 дней после получения результатов ВПР по соответствующим учебным предметам</w:t>
            </w:r>
          </w:p>
        </w:tc>
        <w:tc>
          <w:tcPr>
            <w:tcW w:w="3839" w:type="dxa"/>
          </w:tcPr>
          <w:p w:rsidR="000316C5" w:rsidRDefault="00F051E3" w:rsidP="00FA78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F051E3" w:rsidTr="005E08B9">
        <w:tc>
          <w:tcPr>
            <w:tcW w:w="15353" w:type="dxa"/>
            <w:gridSpan w:val="4"/>
          </w:tcPr>
          <w:p w:rsidR="00F051E3" w:rsidRDefault="00F051E3" w:rsidP="00FA783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51E3" w:rsidRDefault="00F051E3" w:rsidP="00F051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 обеспечение проведения ВПР</w:t>
            </w:r>
          </w:p>
          <w:p w:rsidR="00F051E3" w:rsidRPr="00F051E3" w:rsidRDefault="00F051E3" w:rsidP="00F051E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51E3" w:rsidTr="00985910">
        <w:tc>
          <w:tcPr>
            <w:tcW w:w="817" w:type="dxa"/>
          </w:tcPr>
          <w:p w:rsidR="00F051E3" w:rsidRDefault="00F051E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859" w:type="dxa"/>
          </w:tcPr>
          <w:p w:rsidR="00F051E3" w:rsidRPr="00F051E3" w:rsidRDefault="00F051E3" w:rsidP="009859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51E3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рекомендаций по подготовке к участию в ВПР по соответствующим учебным предметам</w:t>
            </w:r>
          </w:p>
        </w:tc>
        <w:tc>
          <w:tcPr>
            <w:tcW w:w="3838" w:type="dxa"/>
          </w:tcPr>
          <w:p w:rsidR="00F051E3" w:rsidRPr="00F051E3" w:rsidRDefault="00F051E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839" w:type="dxa"/>
          </w:tcPr>
          <w:p w:rsidR="00F051E3" w:rsidRDefault="00F051E3" w:rsidP="00FA78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F051E3" w:rsidTr="00985910">
        <w:tc>
          <w:tcPr>
            <w:tcW w:w="817" w:type="dxa"/>
          </w:tcPr>
          <w:p w:rsidR="00F051E3" w:rsidRDefault="00F051E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859" w:type="dxa"/>
          </w:tcPr>
          <w:p w:rsidR="00F051E3" w:rsidRDefault="00F051E3" w:rsidP="009859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51E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методических объединений учителей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051E3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предметников по вопросам: </w:t>
            </w:r>
          </w:p>
          <w:p w:rsidR="00F051E3" w:rsidRDefault="00F051E3" w:rsidP="009859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51E3">
              <w:rPr>
                <w:rFonts w:ascii="Times New Roman" w:hAnsi="Times New Roman" w:cs="Times New Roman"/>
                <w:sz w:val="28"/>
                <w:szCs w:val="28"/>
              </w:rPr>
              <w:t>- подготовки и проведения ВПР,</w:t>
            </w:r>
          </w:p>
          <w:p w:rsidR="00F051E3" w:rsidRDefault="00F051E3" w:rsidP="009859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5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структуры и содержания проверочных работ, </w:t>
            </w:r>
          </w:p>
          <w:p w:rsidR="00F051E3" w:rsidRPr="00F051E3" w:rsidRDefault="00F051E3" w:rsidP="009859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51E3">
              <w:rPr>
                <w:rFonts w:ascii="Times New Roman" w:hAnsi="Times New Roman" w:cs="Times New Roman"/>
                <w:sz w:val="28"/>
                <w:szCs w:val="28"/>
              </w:rPr>
              <w:t>- системе оценивания результатов ВПР</w:t>
            </w:r>
          </w:p>
        </w:tc>
        <w:tc>
          <w:tcPr>
            <w:tcW w:w="3838" w:type="dxa"/>
          </w:tcPr>
          <w:p w:rsidR="00F051E3" w:rsidRDefault="00F051E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Март-апрель</w:t>
            </w:r>
          </w:p>
        </w:tc>
        <w:tc>
          <w:tcPr>
            <w:tcW w:w="3839" w:type="dxa"/>
          </w:tcPr>
          <w:p w:rsidR="00F051E3" w:rsidRDefault="00F051E3" w:rsidP="00FA78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</w:t>
            </w:r>
          </w:p>
          <w:p w:rsidR="00F051E3" w:rsidRDefault="00F051E3" w:rsidP="00FA78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F051E3" w:rsidTr="00985910">
        <w:tc>
          <w:tcPr>
            <w:tcW w:w="817" w:type="dxa"/>
          </w:tcPr>
          <w:p w:rsidR="00F051E3" w:rsidRDefault="00F051E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6859" w:type="dxa"/>
          </w:tcPr>
          <w:p w:rsidR="00F051E3" w:rsidRPr="00F051E3" w:rsidRDefault="00F051E3" w:rsidP="00F051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51E3">
              <w:rPr>
                <w:rFonts w:ascii="Times New Roman" w:hAnsi="Times New Roman" w:cs="Times New Roman"/>
                <w:sz w:val="28"/>
                <w:szCs w:val="28"/>
              </w:rPr>
              <w:t>Выявление пробл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емных полей по результатам ВПР</w:t>
            </w:r>
            <w:r w:rsidR="00962F9B">
              <w:rPr>
                <w:rFonts w:ascii="Times New Roman" w:hAnsi="Times New Roman" w:cs="Times New Roman"/>
                <w:sz w:val="28"/>
                <w:szCs w:val="28"/>
              </w:rPr>
              <w:t>. Анализ результатов проведения ВПР по предметам</w:t>
            </w:r>
          </w:p>
        </w:tc>
        <w:tc>
          <w:tcPr>
            <w:tcW w:w="3838" w:type="dxa"/>
          </w:tcPr>
          <w:p w:rsidR="00F051E3" w:rsidRDefault="00F051E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итогам ВПР</w:t>
            </w:r>
          </w:p>
        </w:tc>
        <w:tc>
          <w:tcPr>
            <w:tcW w:w="3839" w:type="dxa"/>
          </w:tcPr>
          <w:p w:rsidR="00F051E3" w:rsidRDefault="00F051E3" w:rsidP="00FA78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F051E3" w:rsidTr="001331EC">
        <w:tc>
          <w:tcPr>
            <w:tcW w:w="15353" w:type="dxa"/>
            <w:gridSpan w:val="4"/>
          </w:tcPr>
          <w:p w:rsidR="00F051E3" w:rsidRDefault="00F051E3" w:rsidP="00F051E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51E3" w:rsidRDefault="00F051E3" w:rsidP="00F051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Организационно-технологическое обеспечение проведения ВПР</w:t>
            </w:r>
          </w:p>
          <w:p w:rsidR="00F051E3" w:rsidRPr="00F051E3" w:rsidRDefault="00F051E3" w:rsidP="00F051E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051E3" w:rsidTr="00985910">
        <w:tc>
          <w:tcPr>
            <w:tcW w:w="817" w:type="dxa"/>
          </w:tcPr>
          <w:p w:rsidR="00F051E3" w:rsidRDefault="00F051E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859" w:type="dxa"/>
          </w:tcPr>
          <w:p w:rsidR="00F051E3" w:rsidRDefault="00F051E3" w:rsidP="00F051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51E3">
              <w:rPr>
                <w:rFonts w:ascii="Times New Roman" w:hAnsi="Times New Roman" w:cs="Times New Roman"/>
                <w:sz w:val="28"/>
                <w:szCs w:val="28"/>
              </w:rPr>
              <w:t>Изучение учителями - предметниками:</w:t>
            </w:r>
          </w:p>
          <w:p w:rsidR="00F051E3" w:rsidRDefault="00F051E3" w:rsidP="00F051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описания</w:t>
            </w:r>
            <w:r w:rsidRPr="00F051E3">
              <w:rPr>
                <w:rFonts w:ascii="Times New Roman" w:hAnsi="Times New Roman" w:cs="Times New Roman"/>
                <w:sz w:val="28"/>
                <w:szCs w:val="28"/>
              </w:rPr>
              <w:t xml:space="preserve"> ВПР по данному предмету, </w:t>
            </w:r>
            <w:proofErr w:type="gramStart"/>
            <w:r w:rsidRPr="00F051E3">
              <w:rPr>
                <w:rFonts w:ascii="Times New Roman" w:hAnsi="Times New Roman" w:cs="Times New Roman"/>
                <w:sz w:val="28"/>
                <w:szCs w:val="28"/>
              </w:rPr>
              <w:t>включающее</w:t>
            </w:r>
            <w:proofErr w:type="gramEnd"/>
            <w:r w:rsidRPr="00F051E3">
              <w:rPr>
                <w:rFonts w:ascii="Times New Roman" w:hAnsi="Times New Roman" w:cs="Times New Roman"/>
                <w:sz w:val="28"/>
                <w:szCs w:val="28"/>
              </w:rPr>
              <w:t xml:space="preserve"> Кодификатор элементов содержания и требований к уровню подготовки выпускников образовательных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для проведения ВПР;</w:t>
            </w:r>
          </w:p>
          <w:p w:rsidR="00024443" w:rsidRDefault="00024443" w:rsidP="00F051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образцов всероссийских проверочных работ, которые даю</w:t>
            </w:r>
            <w:r w:rsidR="00F051E3" w:rsidRPr="00F051E3">
              <w:rPr>
                <w:rFonts w:ascii="Times New Roman" w:hAnsi="Times New Roman" w:cs="Times New Roman"/>
                <w:sz w:val="28"/>
                <w:szCs w:val="28"/>
              </w:rPr>
              <w:t xml:space="preserve">т представление о структуре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r w:rsidR="00F051E3" w:rsidRPr="00F051E3">
              <w:rPr>
                <w:rFonts w:ascii="Times New Roman" w:hAnsi="Times New Roman" w:cs="Times New Roman"/>
                <w:sz w:val="28"/>
                <w:szCs w:val="28"/>
              </w:rPr>
              <w:t>, количестве и форме задани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й, уровне их сложности;</w:t>
            </w:r>
          </w:p>
          <w:p w:rsidR="00F051E3" w:rsidRPr="00F051E3" w:rsidRDefault="00024443" w:rsidP="00F051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ответов и критериев</w:t>
            </w:r>
            <w:r w:rsidR="00F051E3" w:rsidRPr="00F051E3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оценивания к образцу проверочной работы</w:t>
            </w:r>
          </w:p>
        </w:tc>
        <w:tc>
          <w:tcPr>
            <w:tcW w:w="3838" w:type="dxa"/>
          </w:tcPr>
          <w:p w:rsidR="00F051E3" w:rsidRDefault="0002444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Январь-март</w:t>
            </w:r>
          </w:p>
        </w:tc>
        <w:tc>
          <w:tcPr>
            <w:tcW w:w="3839" w:type="dxa"/>
          </w:tcPr>
          <w:p w:rsidR="00F051E3" w:rsidRDefault="00024443" w:rsidP="00FA78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учителя-предметники</w:t>
            </w:r>
          </w:p>
        </w:tc>
      </w:tr>
      <w:tr w:rsidR="00024443" w:rsidTr="00985910">
        <w:tc>
          <w:tcPr>
            <w:tcW w:w="817" w:type="dxa"/>
          </w:tcPr>
          <w:p w:rsidR="00024443" w:rsidRDefault="0002444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859" w:type="dxa"/>
          </w:tcPr>
          <w:p w:rsidR="00024443" w:rsidRPr="00F051E3" w:rsidRDefault="00024443" w:rsidP="00F051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проверочных работ</w:t>
            </w:r>
          </w:p>
        </w:tc>
        <w:tc>
          <w:tcPr>
            <w:tcW w:w="3838" w:type="dxa"/>
          </w:tcPr>
          <w:p w:rsidR="00024443" w:rsidRDefault="0002444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3839" w:type="dxa"/>
          </w:tcPr>
          <w:p w:rsidR="00024443" w:rsidRDefault="00024443" w:rsidP="00FA78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024443" w:rsidTr="00985910">
        <w:tc>
          <w:tcPr>
            <w:tcW w:w="817" w:type="dxa"/>
          </w:tcPr>
          <w:p w:rsidR="00024443" w:rsidRDefault="0002444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6859" w:type="dxa"/>
          </w:tcPr>
          <w:p w:rsidR="00024443" w:rsidRPr="00024443" w:rsidRDefault="00024443" w:rsidP="00F051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4443">
              <w:rPr>
                <w:rFonts w:ascii="Times New Roman" w:hAnsi="Times New Roman" w:cs="Times New Roman"/>
                <w:sz w:val="28"/>
                <w:szCs w:val="28"/>
              </w:rPr>
              <w:t>Внесение сведений для формирования и ведения информационной системы проведения ВПР</w:t>
            </w:r>
          </w:p>
        </w:tc>
        <w:tc>
          <w:tcPr>
            <w:tcW w:w="3838" w:type="dxa"/>
          </w:tcPr>
          <w:p w:rsidR="00024443" w:rsidRDefault="0002444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443" w:rsidRDefault="0002444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квартал 2021 г.</w:t>
            </w:r>
          </w:p>
        </w:tc>
        <w:tc>
          <w:tcPr>
            <w:tcW w:w="3839" w:type="dxa"/>
          </w:tcPr>
          <w:p w:rsidR="00024443" w:rsidRDefault="00024443" w:rsidP="00FA78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443" w:rsidRDefault="00024443" w:rsidP="00FA78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024443" w:rsidTr="00985910">
        <w:tc>
          <w:tcPr>
            <w:tcW w:w="817" w:type="dxa"/>
          </w:tcPr>
          <w:p w:rsidR="00024443" w:rsidRDefault="0002444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6859" w:type="dxa"/>
          </w:tcPr>
          <w:p w:rsidR="00024443" w:rsidRPr="00024443" w:rsidRDefault="00024443" w:rsidP="00F051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4443">
              <w:rPr>
                <w:rFonts w:ascii="Times New Roman" w:hAnsi="Times New Roman" w:cs="Times New Roman"/>
                <w:sz w:val="28"/>
                <w:szCs w:val="28"/>
              </w:rPr>
              <w:t>Формирование и направление заявки на участие в ВПР по соответствующему учебному предмету через официальный 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4443">
              <w:rPr>
                <w:rFonts w:ascii="Times New Roman" w:hAnsi="Times New Roman" w:cs="Times New Roman"/>
                <w:sz w:val="28"/>
                <w:szCs w:val="28"/>
              </w:rPr>
              <w:t>портал ВПР</w:t>
            </w:r>
          </w:p>
        </w:tc>
        <w:tc>
          <w:tcPr>
            <w:tcW w:w="3838" w:type="dxa"/>
          </w:tcPr>
          <w:p w:rsidR="00024443" w:rsidRDefault="0002444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443" w:rsidRDefault="0002444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839" w:type="dxa"/>
          </w:tcPr>
          <w:p w:rsidR="00024443" w:rsidRDefault="00024443" w:rsidP="00024443">
            <w:pPr>
              <w:tabs>
                <w:tab w:val="left" w:pos="100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24443" w:rsidRDefault="00024443" w:rsidP="00024443">
            <w:pPr>
              <w:tabs>
                <w:tab w:val="left" w:pos="1005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024443" w:rsidRDefault="00024443" w:rsidP="00FA78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443" w:rsidTr="00985910">
        <w:tc>
          <w:tcPr>
            <w:tcW w:w="817" w:type="dxa"/>
          </w:tcPr>
          <w:p w:rsidR="00024443" w:rsidRDefault="0002444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6859" w:type="dxa"/>
          </w:tcPr>
          <w:p w:rsidR="00024443" w:rsidRPr="00024443" w:rsidRDefault="00024443" w:rsidP="00F051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4443">
              <w:rPr>
                <w:rFonts w:ascii="Times New Roman" w:hAnsi="Times New Roman" w:cs="Times New Roman"/>
                <w:sz w:val="28"/>
                <w:szCs w:val="28"/>
              </w:rPr>
              <w:t>Получение (загрузка) результатов ВПР по соответствующему учебному предмету через официальный интернет-портал ВПР</w:t>
            </w:r>
          </w:p>
        </w:tc>
        <w:tc>
          <w:tcPr>
            <w:tcW w:w="3838" w:type="dxa"/>
          </w:tcPr>
          <w:p w:rsidR="00024443" w:rsidRDefault="0002444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443" w:rsidRDefault="0002444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839" w:type="dxa"/>
          </w:tcPr>
          <w:p w:rsidR="00024443" w:rsidRDefault="00024443" w:rsidP="00024443">
            <w:pPr>
              <w:tabs>
                <w:tab w:val="left" w:pos="1005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443" w:rsidRDefault="00024443" w:rsidP="00024443">
            <w:pPr>
              <w:tabs>
                <w:tab w:val="left" w:pos="1005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024443" w:rsidTr="00985910">
        <w:tc>
          <w:tcPr>
            <w:tcW w:w="817" w:type="dxa"/>
          </w:tcPr>
          <w:p w:rsidR="00024443" w:rsidRDefault="0002444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6859" w:type="dxa"/>
          </w:tcPr>
          <w:p w:rsidR="00024443" w:rsidRPr="00024443" w:rsidRDefault="00024443" w:rsidP="00F051E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444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отработка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024443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24443">
              <w:rPr>
                <w:rFonts w:ascii="Times New Roman" w:hAnsi="Times New Roman" w:cs="Times New Roman"/>
                <w:sz w:val="28"/>
                <w:szCs w:val="28"/>
              </w:rPr>
              <w:t>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МОБУ ООШ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Еланыш</w:t>
            </w:r>
            <w:proofErr w:type="spellEnd"/>
            <w:r w:rsidRPr="00024443">
              <w:rPr>
                <w:rFonts w:ascii="Times New Roman" w:hAnsi="Times New Roman" w:cs="Times New Roman"/>
                <w:sz w:val="28"/>
                <w:szCs w:val="28"/>
              </w:rPr>
              <w:t xml:space="preserve"> правил оформления проверочных работ</w:t>
            </w:r>
          </w:p>
        </w:tc>
        <w:tc>
          <w:tcPr>
            <w:tcW w:w="3838" w:type="dxa"/>
          </w:tcPr>
          <w:p w:rsidR="00024443" w:rsidRDefault="0002444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443" w:rsidRDefault="00024443" w:rsidP="0098591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839" w:type="dxa"/>
          </w:tcPr>
          <w:p w:rsidR="00024443" w:rsidRDefault="00024443" w:rsidP="00024443">
            <w:pPr>
              <w:tabs>
                <w:tab w:val="left" w:pos="1005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443" w:rsidRDefault="00024443" w:rsidP="00024443">
            <w:pPr>
              <w:tabs>
                <w:tab w:val="left" w:pos="1005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</w:tbl>
    <w:p w:rsidR="00985910" w:rsidRPr="00985910" w:rsidRDefault="00985910" w:rsidP="0098591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985910" w:rsidRPr="00985910" w:rsidSect="00985910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B5FE3"/>
    <w:multiLevelType w:val="hybridMultilevel"/>
    <w:tmpl w:val="7CF2D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AB1"/>
    <w:rsid w:val="00024443"/>
    <w:rsid w:val="000316C5"/>
    <w:rsid w:val="007C28D5"/>
    <w:rsid w:val="00962F9B"/>
    <w:rsid w:val="00985910"/>
    <w:rsid w:val="00D52AB1"/>
    <w:rsid w:val="00F051E3"/>
    <w:rsid w:val="00FA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2021-03-03T09:15:00Z</cp:lastPrinted>
  <dcterms:created xsi:type="dcterms:W3CDTF">2021-03-03T08:12:00Z</dcterms:created>
  <dcterms:modified xsi:type="dcterms:W3CDTF">2021-03-03T09:15:00Z</dcterms:modified>
</cp:coreProperties>
</file>